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Stem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Language of origin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Definition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Example Word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Prefix, suffix, root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a-/an-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 and 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not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anesthesia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acar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mite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acariasis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ad-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to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adduce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ade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French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act, action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grillade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aeol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 from 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wind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aeoline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aer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air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aerenchyma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-age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Middle English from 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collection, action, process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agiotage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-alia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 xml:space="preserve">noun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pluralizer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marginalia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algia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pain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coxalgia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ambul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walk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funambulist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amyl-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starch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amylaceous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ana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collected items from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automobiliana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ante-/ant-</w:t>
            </w:r>
            <w:r w:rsidRPr="002856A0">
              <w:rPr>
                <w:rFonts w:ascii="Times New Roman" w:eastAsia="Times New Roman" w:hAnsi="Times New Roman" w:cs="Times New Roman"/>
              </w:rPr>
              <w:t xml:space="preserve"> </w:t>
            </w:r>
            <w:r w:rsidRPr="002856A0">
              <w:rPr>
                <w:rFonts w:ascii="Times New Roman" w:eastAsia="Times New Roman" w:hAnsi="Times New Roman" w:cs="Times New Roman"/>
                <w:b/>
                <w:bCs/>
              </w:rPr>
              <w:t>H anti-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b/>
                <w:bCs/>
              </w:rPr>
              <w:t>before</w:t>
            </w:r>
            <w:r w:rsidRPr="002856A0">
              <w:rPr>
                <w:rFonts w:ascii="Times New Roman" w:eastAsia="Times New Roman" w:hAnsi="Times New Roman" w:cs="Times New Roman"/>
              </w:rPr>
              <w:t>, front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antecylpeus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anthrop/o-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human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anthropogenesis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anti-</w:t>
            </w:r>
            <w:r w:rsidRPr="002856A0">
              <w:rPr>
                <w:rFonts w:ascii="Times New Roman" w:eastAsia="Times New Roman" w:hAnsi="Times New Roman" w:cs="Times New Roman"/>
              </w:rPr>
              <w:t xml:space="preserve"> </w:t>
            </w:r>
            <w:r w:rsidRPr="002856A0">
              <w:rPr>
                <w:rFonts w:ascii="Times New Roman" w:eastAsia="Times New Roman" w:hAnsi="Times New Roman" w:cs="Times New Roman"/>
                <w:b/>
                <w:bCs/>
              </w:rPr>
              <w:t>H ante-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b/>
                <w:bCs/>
              </w:rPr>
              <w:t>against</w:t>
            </w:r>
            <w:r w:rsidRPr="002856A0">
              <w:rPr>
                <w:rFonts w:ascii="Times New Roman" w:eastAsia="Times New Roman" w:hAnsi="Times New Roman" w:cs="Times New Roman"/>
              </w:rPr>
              <w:t>, alternating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anticaries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apo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away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apostasy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archy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government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pantarchy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argyr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silver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hydrargyria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ary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Middle English from 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thing/one belonging to or connected with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alary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aster-/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astr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star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asterism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-ate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having, rank, office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diaconate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ation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/-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tion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action, process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aquotization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suffix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aud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Latin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to hear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audiphones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2B65D8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aut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-/auto-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Greek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self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5D8" w:rsidRPr="002856A0" w:rsidRDefault="002B65D8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autoschediastic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679" w:rsidRPr="002856A0" w:rsidRDefault="002B65D8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a(n)-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without, not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acephalous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amphi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both, around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amphidiploid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an(a)-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up, back, again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anaglyph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ant(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against, opposite of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antimacassar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ap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away from, off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apothegm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highest, top, summit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acromegaly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actin(o)-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ray, radial structure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actinomycin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acu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aco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(u)-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hearing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psychoacoustic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aden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gland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adenocarcinoma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(a)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esthe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perceive, feel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cryptaesthesia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agon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struggle, contest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glucagon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alg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pain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arthralgia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all-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other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allegory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andr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man, male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androgynous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angel-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 xml:space="preserve">message, </w:t>
            </w:r>
            <w:r w:rsidRPr="002856A0">
              <w:rPr>
                <w:rFonts w:ascii="Times New Roman" w:eastAsia="Times New Roman" w:hAnsi="Times New Roman" w:cs="Times New Roman"/>
              </w:rPr>
              <w:lastRenderedPageBreak/>
              <w:t>messenger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lastRenderedPageBreak/>
              <w:t>angelica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angi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vessel, blood vessel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gametangia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anth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flower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anthocyan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anthrop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person, human being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lycanthrope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arch(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ruler, leader, highest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sympsiarch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arthr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(o)-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joint, articulation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diarthrosis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ast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(e)r-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star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astrocyte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-agog(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ue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lead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hypnagogic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ab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-, a-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from, away from; against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avocation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ad-, ac-,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af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ag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al-, an-,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as-,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ap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-, a-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to, toward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allentando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ambi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both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ambiversion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ante-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before, in the front of; beyond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andtemeridian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prefix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ace-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sharp, pungent; sour; sharp wit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acetabulum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acer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acid-,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acri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acu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sharp, pungent; sour; bitter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 xml:space="preserve">acupuncture,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acerose</w:t>
            </w:r>
            <w:proofErr w:type="spellEnd"/>
            <w:r w:rsidRPr="002856A0">
              <w:rPr>
                <w:rFonts w:ascii="Times New Roman" w:eastAsia="Times New Roman" w:hAnsi="Times New Roman" w:cs="Times New Roman"/>
              </w:rPr>
              <w:t>, acidify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ag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agi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do, drive; lead; act, perform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agitato</w:t>
            </w:r>
            <w:proofErr w:type="spellEnd"/>
            <w:r w:rsidRPr="002856A0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agentry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1F4679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ali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1F4679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other, another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aliunde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679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alter-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other, one of two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alterocentric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friend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amical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amo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love, be fond of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amoroso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anim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soul, life, mind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animalcule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ann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-, 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enni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year, lasting for a year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centennial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aqu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(a)-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water, body of water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aquarelle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arm-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furnish with weapons or tools for battle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armigerous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aud</w:t>
            </w:r>
            <w:proofErr w:type="spellEnd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hear, listen to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2856A0">
              <w:rPr>
                <w:rFonts w:ascii="Times New Roman" w:eastAsia="Times New Roman" w:hAnsi="Times New Roman" w:cs="Times New Roman"/>
              </w:rPr>
              <w:t>oculauditory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D21560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root</w:t>
            </w:r>
          </w:p>
        </w:tc>
      </w:tr>
      <w:tr w:rsidR="00D21560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-able, -</w:t>
            </w:r>
            <w:proofErr w:type="spellStart"/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>ible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L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able to be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>equitable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60" w:rsidRPr="002856A0" w:rsidRDefault="00CC4F85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  <w:r w:rsidRPr="002856A0">
              <w:rPr>
                <w:rFonts w:ascii="Times New Roman" w:eastAsia="Times New Roman" w:hAnsi="Times New Roman" w:cs="Times New Roman"/>
              </w:rPr>
              <w:t xml:space="preserve">suffix </w:t>
            </w:r>
          </w:p>
        </w:tc>
      </w:tr>
      <w:tr w:rsidR="00CC4F85" w:rsidRPr="002856A0" w:rsidTr="002B65D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85" w:rsidRPr="002856A0" w:rsidRDefault="00CC4F85" w:rsidP="00CC4F85">
            <w:pPr>
              <w:spacing w:before="100" w:beforeAutospacing="1" w:after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2856A0">
              <w:rPr>
                <w:rFonts w:ascii="Times New Roman" w:eastAsia="Times New Roman" w:hAnsi="Times New Roman" w:cs="Times New Roman"/>
                <w:i/>
                <w:iCs/>
              </w:rPr>
              <w:t xml:space="preserve">Please </w:t>
            </w:r>
            <w:r w:rsidR="002856A0">
              <w:rPr>
                <w:rFonts w:ascii="Times New Roman" w:eastAsia="Times New Roman" w:hAnsi="Times New Roman" w:cs="Times New Roman"/>
                <w:i/>
                <w:iCs/>
              </w:rPr>
              <w:t>see notes on –able and –</w:t>
            </w:r>
            <w:proofErr w:type="spellStart"/>
            <w:r w:rsidR="002856A0">
              <w:rPr>
                <w:rFonts w:ascii="Times New Roman" w:eastAsia="Times New Roman" w:hAnsi="Times New Roman" w:cs="Times New Roman"/>
                <w:i/>
                <w:iCs/>
              </w:rPr>
              <w:t>ible</w:t>
            </w:r>
            <w:proofErr w:type="spellEnd"/>
            <w:r w:rsidR="002856A0">
              <w:rPr>
                <w:rFonts w:ascii="Times New Roman" w:eastAsia="Times New Roman" w:hAnsi="Times New Roman" w:cs="Times New Roman"/>
                <w:i/>
                <w:iCs/>
              </w:rPr>
              <w:t xml:space="preserve"> on my blog.</w:t>
            </w:r>
            <w:bookmarkStart w:id="0" w:name="_GoBack"/>
            <w:bookmarkEnd w:id="0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85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85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85" w:rsidRPr="002856A0" w:rsidRDefault="00CC4F85" w:rsidP="002B65D8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F85" w:rsidRPr="002856A0" w:rsidRDefault="00CC4F85" w:rsidP="001F4679">
            <w:pPr>
              <w:spacing w:before="100" w:beforeAutospacing="1"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E166E7" w:rsidRPr="002856A0" w:rsidRDefault="00E166E7"/>
    <w:sectPr w:rsidR="00E166E7" w:rsidRPr="002856A0" w:rsidSect="00E16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5D8"/>
    <w:rsid w:val="001F4679"/>
    <w:rsid w:val="002856A0"/>
    <w:rsid w:val="002B65D8"/>
    <w:rsid w:val="00524F54"/>
    <w:rsid w:val="00676346"/>
    <w:rsid w:val="00C00932"/>
    <w:rsid w:val="00CC4F85"/>
    <w:rsid w:val="00D21560"/>
    <w:rsid w:val="00E1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B65D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B65D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0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</dc:creator>
  <cp:lastModifiedBy>Jasmine Sue Brandt</cp:lastModifiedBy>
  <cp:revision>3</cp:revision>
  <dcterms:created xsi:type="dcterms:W3CDTF">2013-05-05T21:29:00Z</dcterms:created>
  <dcterms:modified xsi:type="dcterms:W3CDTF">2013-05-08T22:41:00Z</dcterms:modified>
</cp:coreProperties>
</file>